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3C" w:rsidRDefault="00F5083C" w:rsidP="00525EFC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关于赴马来西亚学习交流活动的工作方案</w:t>
      </w:r>
    </w:p>
    <w:p w:rsidR="00F5083C" w:rsidRDefault="00F5083C" w:rsidP="00525EFC">
      <w:pPr>
        <w:autoSpaceDE w:val="0"/>
        <w:autoSpaceDN w:val="0"/>
        <w:adjustRightInd w:val="0"/>
        <w:spacing w:line="360" w:lineRule="auto"/>
        <w:ind w:firstLine="480"/>
        <w:rPr>
          <w:rFonts w:cs="Calibri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为推进国际交流合作，扩大国际视野，我校与马来西亚英迪国际大学签署了合作协议，将不定期选派学生赴英迪国际大学交流学习。</w:t>
      </w:r>
      <w:r>
        <w:rPr>
          <w:rFonts w:cs="Calibri"/>
          <w:kern w:val="0"/>
          <w:sz w:val="24"/>
          <w:szCs w:val="24"/>
        </w:rPr>
        <w:t>2016</w:t>
      </w:r>
      <w:r>
        <w:rPr>
          <w:rFonts w:ascii="宋体" w:cs="宋体" w:hint="eastAsia"/>
          <w:kern w:val="0"/>
          <w:sz w:val="24"/>
          <w:szCs w:val="24"/>
          <w:lang w:val="zh-CN"/>
        </w:rPr>
        <w:t>年拟选派</w:t>
      </w:r>
      <w:r>
        <w:rPr>
          <w:rFonts w:cs="Calibri"/>
          <w:kern w:val="0"/>
          <w:sz w:val="24"/>
          <w:szCs w:val="24"/>
        </w:rPr>
        <w:t>28</w:t>
      </w:r>
      <w:r>
        <w:rPr>
          <w:rFonts w:ascii="宋体" w:cs="宋体" w:hint="eastAsia"/>
          <w:kern w:val="0"/>
          <w:sz w:val="24"/>
          <w:szCs w:val="24"/>
          <w:lang w:val="zh-CN"/>
        </w:rPr>
        <w:t>名学生于</w:t>
      </w:r>
      <w:smartTag w:uri="urn:schemas-microsoft-com:office:smarttags" w:element="chsdate">
        <w:smartTagPr>
          <w:attr w:name="Year" w:val="2016"/>
          <w:attr w:name="Month" w:val="8"/>
          <w:attr w:name="Day" w:val="15"/>
          <w:attr w:name="IsLunarDate" w:val="False"/>
          <w:attr w:name="IsROCDate" w:val="False"/>
        </w:smartTagPr>
        <w:r>
          <w:rPr>
            <w:rFonts w:cs="Calibri"/>
            <w:kern w:val="0"/>
            <w:sz w:val="24"/>
            <w:szCs w:val="24"/>
          </w:rPr>
          <w:t>8</w:t>
        </w:r>
        <w:r>
          <w:rPr>
            <w:rFonts w:ascii="宋体" w:cs="宋体" w:hint="eastAsia"/>
            <w:kern w:val="0"/>
            <w:sz w:val="24"/>
            <w:szCs w:val="24"/>
            <w:lang w:val="zh-CN"/>
          </w:rPr>
          <w:t>月</w:t>
        </w:r>
        <w:r>
          <w:rPr>
            <w:rFonts w:cs="Calibri"/>
            <w:kern w:val="0"/>
            <w:sz w:val="24"/>
            <w:szCs w:val="24"/>
          </w:rPr>
          <w:t>15</w:t>
        </w:r>
        <w:r>
          <w:rPr>
            <w:rFonts w:ascii="宋体" w:cs="宋体" w:hint="eastAsia"/>
            <w:kern w:val="0"/>
            <w:sz w:val="24"/>
            <w:szCs w:val="24"/>
            <w:lang w:val="zh-CN"/>
          </w:rPr>
          <w:t>日</w:t>
        </w:r>
      </w:smartTag>
      <w:r>
        <w:rPr>
          <w:rFonts w:ascii="宋体" w:cs="宋体" w:hint="eastAsia"/>
          <w:kern w:val="0"/>
          <w:sz w:val="24"/>
          <w:szCs w:val="24"/>
          <w:lang w:val="zh-CN"/>
        </w:rPr>
        <w:t>赴英迪国际大学交流，时间为</w:t>
      </w:r>
      <w:r>
        <w:rPr>
          <w:rFonts w:cs="Calibri"/>
          <w:kern w:val="0"/>
          <w:sz w:val="24"/>
          <w:szCs w:val="24"/>
        </w:rPr>
        <w:t>10</w:t>
      </w:r>
      <w:r>
        <w:rPr>
          <w:rFonts w:ascii="宋体" w:cs="宋体" w:hint="eastAsia"/>
          <w:kern w:val="0"/>
          <w:sz w:val="24"/>
          <w:szCs w:val="24"/>
          <w:lang w:val="zh-CN"/>
        </w:rPr>
        <w:t>天。</w:t>
      </w:r>
    </w:p>
    <w:p w:rsidR="00F5083C" w:rsidRDefault="00F5083C" w:rsidP="00525EFC">
      <w:pPr>
        <w:autoSpaceDE w:val="0"/>
        <w:autoSpaceDN w:val="0"/>
        <w:adjustRightInd w:val="0"/>
        <w:spacing w:line="360" w:lineRule="auto"/>
        <w:ind w:firstLine="600"/>
        <w:rPr>
          <w:rFonts w:cs="Calibri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经由学生自愿申请、家长同意、二级学院推荐，教务处、学工处最终选拔</w:t>
      </w:r>
      <w:r>
        <w:rPr>
          <w:rFonts w:cs="Calibri"/>
          <w:kern w:val="0"/>
          <w:sz w:val="24"/>
          <w:szCs w:val="24"/>
        </w:rPr>
        <w:t>30</w:t>
      </w:r>
      <w:r>
        <w:rPr>
          <w:rFonts w:ascii="宋体" w:cs="宋体" w:hint="eastAsia"/>
          <w:kern w:val="0"/>
          <w:sz w:val="24"/>
          <w:szCs w:val="24"/>
          <w:lang w:val="zh-CN"/>
        </w:rPr>
        <w:t>人赴马。由于化工学院陈铭同学因个人原因放弃资格，经化工学院学工办推荐，由化工学院罗新同学替补原陈铭同学的名额；商学院</w:t>
      </w:r>
      <w:r>
        <w:rPr>
          <w:rFonts w:cs="Calibri"/>
          <w:kern w:val="0"/>
          <w:sz w:val="24"/>
          <w:szCs w:val="24"/>
        </w:rPr>
        <w:t>2</w:t>
      </w:r>
      <w:r>
        <w:rPr>
          <w:rFonts w:ascii="宋体" w:cs="宋体" w:hint="eastAsia"/>
          <w:kern w:val="0"/>
          <w:sz w:val="24"/>
          <w:szCs w:val="24"/>
          <w:lang w:val="zh-CN"/>
        </w:rPr>
        <w:t>名学生：马勋民、周颖因个人原因放弃资格。</w:t>
      </w:r>
    </w:p>
    <w:p w:rsidR="00F5083C" w:rsidRDefault="00F5083C" w:rsidP="00525EFC">
      <w:pPr>
        <w:autoSpaceDE w:val="0"/>
        <w:autoSpaceDN w:val="0"/>
        <w:adjustRightInd w:val="0"/>
        <w:spacing w:line="360" w:lineRule="auto"/>
        <w:ind w:firstLine="600"/>
        <w:rPr>
          <w:rFonts w:cs="Calibri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最终确定赴马学生：</w:t>
      </w:r>
      <w:r>
        <w:rPr>
          <w:rFonts w:cs="Calibri"/>
          <w:kern w:val="0"/>
          <w:sz w:val="24"/>
          <w:szCs w:val="24"/>
        </w:rPr>
        <w:t>28</w:t>
      </w:r>
      <w:r>
        <w:rPr>
          <w:rFonts w:ascii="宋体" w:cs="宋体" w:hint="eastAsia"/>
          <w:kern w:val="0"/>
          <w:sz w:val="24"/>
          <w:szCs w:val="24"/>
          <w:lang w:val="zh-CN"/>
        </w:rPr>
        <w:t>人，随行教师：</w:t>
      </w:r>
      <w:r>
        <w:rPr>
          <w:rFonts w:cs="Calibri"/>
          <w:kern w:val="0"/>
          <w:sz w:val="24"/>
          <w:szCs w:val="24"/>
        </w:rPr>
        <w:t>4</w:t>
      </w:r>
      <w:r>
        <w:rPr>
          <w:rFonts w:ascii="宋体" w:cs="宋体" w:hint="eastAsia"/>
          <w:kern w:val="0"/>
          <w:sz w:val="24"/>
          <w:szCs w:val="24"/>
          <w:lang w:val="zh-CN"/>
        </w:rPr>
        <w:t>人。</w:t>
      </w:r>
    </w:p>
    <w:p w:rsidR="00F5083C" w:rsidRDefault="00F5083C" w:rsidP="009068DB">
      <w:pPr>
        <w:autoSpaceDE w:val="0"/>
        <w:autoSpaceDN w:val="0"/>
        <w:adjustRightInd w:val="0"/>
        <w:spacing w:line="360" w:lineRule="auto"/>
        <w:ind w:firstLine="600"/>
        <w:rPr>
          <w:rFonts w:ascii="宋体" w:cs="宋体"/>
          <w:kern w:val="0"/>
          <w:sz w:val="24"/>
          <w:szCs w:val="24"/>
          <w:lang w:val="zh-CN"/>
        </w:rPr>
      </w:pPr>
      <w:r>
        <w:rPr>
          <w:rFonts w:ascii="宋体" w:cs="宋体" w:hint="eastAsia"/>
          <w:kern w:val="0"/>
          <w:sz w:val="24"/>
          <w:szCs w:val="24"/>
          <w:lang w:val="zh-CN"/>
        </w:rPr>
        <w:t>出发时间：</w:t>
      </w:r>
      <w:smartTag w:uri="urn:schemas-microsoft-com:office:smarttags" w:element="chsdate">
        <w:smartTagPr>
          <w:attr w:name="Year" w:val="2016"/>
          <w:attr w:name="Month" w:val="8"/>
          <w:attr w:name="Day" w:val="15"/>
          <w:attr w:name="IsLunarDate" w:val="False"/>
          <w:attr w:name="IsROCDate" w:val="False"/>
        </w:smartTagPr>
        <w:r>
          <w:rPr>
            <w:rFonts w:cs="Calibri"/>
            <w:kern w:val="0"/>
            <w:sz w:val="24"/>
            <w:szCs w:val="24"/>
          </w:rPr>
          <w:t>2016</w:t>
        </w:r>
        <w:r>
          <w:rPr>
            <w:rFonts w:ascii="宋体" w:cs="宋体" w:hint="eastAsia"/>
            <w:kern w:val="0"/>
            <w:sz w:val="24"/>
            <w:szCs w:val="24"/>
            <w:lang w:val="zh-CN"/>
          </w:rPr>
          <w:t>年</w:t>
        </w:r>
        <w:r>
          <w:rPr>
            <w:rFonts w:cs="Calibri"/>
            <w:kern w:val="0"/>
            <w:sz w:val="24"/>
            <w:szCs w:val="24"/>
          </w:rPr>
          <w:t>8</w:t>
        </w:r>
        <w:r>
          <w:rPr>
            <w:rFonts w:ascii="宋体" w:cs="宋体" w:hint="eastAsia"/>
            <w:kern w:val="0"/>
            <w:sz w:val="24"/>
            <w:szCs w:val="24"/>
            <w:lang w:val="zh-CN"/>
          </w:rPr>
          <w:t>月</w:t>
        </w:r>
        <w:r>
          <w:rPr>
            <w:rFonts w:cs="Calibri"/>
            <w:kern w:val="0"/>
            <w:sz w:val="24"/>
            <w:szCs w:val="24"/>
          </w:rPr>
          <w:t>15</w:t>
        </w:r>
        <w:r>
          <w:rPr>
            <w:rFonts w:ascii="宋体" w:cs="宋体" w:hint="eastAsia"/>
            <w:kern w:val="0"/>
            <w:sz w:val="24"/>
            <w:szCs w:val="24"/>
            <w:lang w:val="zh-CN"/>
          </w:rPr>
          <w:t>日</w:t>
        </w:r>
      </w:smartTag>
      <w:r>
        <w:rPr>
          <w:rFonts w:ascii="宋体" w:cs="宋体"/>
          <w:kern w:val="0"/>
          <w:sz w:val="24"/>
          <w:szCs w:val="24"/>
          <w:lang w:val="zh-CN"/>
        </w:rPr>
        <w:t xml:space="preserve">    </w:t>
      </w:r>
      <w:r>
        <w:rPr>
          <w:rFonts w:cs="Calibri"/>
          <w:kern w:val="0"/>
          <w:sz w:val="24"/>
          <w:szCs w:val="24"/>
        </w:rPr>
        <w:t>CZ8401</w:t>
      </w:r>
      <w:r>
        <w:rPr>
          <w:rFonts w:ascii="宋体" w:cs="宋体" w:hint="eastAsia"/>
          <w:kern w:val="0"/>
          <w:sz w:val="24"/>
          <w:szCs w:val="24"/>
          <w:lang w:val="zh-CN"/>
        </w:rPr>
        <w:t>（南航）长沙</w:t>
      </w:r>
      <w:r>
        <w:rPr>
          <w:rFonts w:ascii="宋体" w:cs="宋体"/>
          <w:kern w:val="0"/>
          <w:sz w:val="24"/>
          <w:szCs w:val="24"/>
          <w:lang w:val="zh-CN"/>
        </w:rPr>
        <w:t>——</w:t>
      </w:r>
      <w:r>
        <w:rPr>
          <w:rFonts w:ascii="宋体" w:cs="宋体" w:hint="eastAsia"/>
          <w:kern w:val="0"/>
          <w:sz w:val="24"/>
          <w:szCs w:val="24"/>
          <w:lang w:val="zh-CN"/>
        </w:rPr>
        <w:t>吉隆坡</w:t>
      </w:r>
      <w:r>
        <w:rPr>
          <w:rFonts w:cs="Calibri"/>
          <w:kern w:val="0"/>
          <w:sz w:val="24"/>
          <w:szCs w:val="24"/>
        </w:rPr>
        <w:t xml:space="preserve">   21</w:t>
      </w:r>
      <w:r>
        <w:rPr>
          <w:rFonts w:ascii="宋体" w:cs="宋体" w:hint="eastAsia"/>
          <w:kern w:val="0"/>
          <w:sz w:val="24"/>
          <w:szCs w:val="24"/>
          <w:lang w:val="zh-CN"/>
        </w:rPr>
        <w:t>：</w:t>
      </w:r>
      <w:r>
        <w:rPr>
          <w:rFonts w:cs="Calibri"/>
          <w:kern w:val="0"/>
          <w:sz w:val="24"/>
          <w:szCs w:val="24"/>
        </w:rPr>
        <w:t>20</w:t>
      </w:r>
      <w:r>
        <w:rPr>
          <w:rFonts w:ascii="宋体" w:cs="宋体"/>
          <w:kern w:val="0"/>
          <w:sz w:val="24"/>
          <w:szCs w:val="24"/>
          <w:lang w:val="zh-CN"/>
        </w:rPr>
        <w:t>——</w:t>
      </w:r>
      <w:r>
        <w:rPr>
          <w:rFonts w:cs="Calibri"/>
          <w:kern w:val="0"/>
          <w:sz w:val="24"/>
          <w:szCs w:val="24"/>
        </w:rPr>
        <w:t>01</w:t>
      </w:r>
      <w:r>
        <w:rPr>
          <w:rFonts w:ascii="宋体" w:cs="宋体" w:hint="eastAsia"/>
          <w:kern w:val="0"/>
          <w:sz w:val="24"/>
          <w:szCs w:val="24"/>
          <w:lang w:val="zh-CN"/>
        </w:rPr>
        <w:t>：</w:t>
      </w:r>
      <w:r>
        <w:rPr>
          <w:rFonts w:cs="Calibri"/>
          <w:kern w:val="0"/>
          <w:sz w:val="24"/>
          <w:szCs w:val="24"/>
        </w:rPr>
        <w:t xml:space="preserve">55   </w:t>
      </w:r>
      <w:r>
        <w:rPr>
          <w:rFonts w:ascii="宋体" w:cs="宋体"/>
          <w:kern w:val="0"/>
          <w:sz w:val="24"/>
          <w:szCs w:val="24"/>
          <w:lang w:val="zh-CN"/>
        </w:rPr>
        <w:t xml:space="preserve">                                   </w:t>
      </w:r>
    </w:p>
    <w:p w:rsidR="00F5083C" w:rsidRDefault="00F5083C" w:rsidP="00952D48">
      <w:pPr>
        <w:autoSpaceDE w:val="0"/>
        <w:autoSpaceDN w:val="0"/>
        <w:adjustRightInd w:val="0"/>
        <w:spacing w:line="360" w:lineRule="auto"/>
        <w:ind w:firstLineChars="200" w:firstLine="480"/>
        <w:rPr>
          <w:rFonts w:cs="Calibri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  <w:lang w:val="zh-CN"/>
        </w:rPr>
        <w:t xml:space="preserve"> </w:t>
      </w:r>
      <w:r>
        <w:rPr>
          <w:rFonts w:ascii="宋体" w:cs="宋体" w:hint="eastAsia"/>
          <w:kern w:val="0"/>
          <w:sz w:val="24"/>
          <w:szCs w:val="24"/>
          <w:lang w:val="zh-CN"/>
        </w:rPr>
        <w:t>回程时间：</w:t>
      </w:r>
      <w:smartTag w:uri="urn:schemas-microsoft-com:office:smarttags" w:element="chsdate">
        <w:smartTagPr>
          <w:attr w:name="Year" w:val="2016"/>
          <w:attr w:name="Month" w:val="8"/>
          <w:attr w:name="Day" w:val="24"/>
          <w:attr w:name="IsLunarDate" w:val="False"/>
          <w:attr w:name="IsROCDate" w:val="False"/>
        </w:smartTagPr>
        <w:r>
          <w:rPr>
            <w:rFonts w:cs="Calibri"/>
            <w:kern w:val="0"/>
            <w:sz w:val="24"/>
            <w:szCs w:val="24"/>
          </w:rPr>
          <w:t>2016</w:t>
        </w:r>
        <w:r>
          <w:rPr>
            <w:rFonts w:ascii="宋体" w:cs="宋体" w:hint="eastAsia"/>
            <w:kern w:val="0"/>
            <w:sz w:val="24"/>
            <w:szCs w:val="24"/>
            <w:lang w:val="zh-CN"/>
          </w:rPr>
          <w:t>年</w:t>
        </w:r>
        <w:r>
          <w:rPr>
            <w:rFonts w:cs="Calibri"/>
            <w:kern w:val="0"/>
            <w:sz w:val="24"/>
            <w:szCs w:val="24"/>
          </w:rPr>
          <w:t>8</w:t>
        </w:r>
        <w:r>
          <w:rPr>
            <w:rFonts w:ascii="宋体" w:cs="宋体" w:hint="eastAsia"/>
            <w:kern w:val="0"/>
            <w:sz w:val="24"/>
            <w:szCs w:val="24"/>
            <w:lang w:val="zh-CN"/>
          </w:rPr>
          <w:t>月</w:t>
        </w:r>
        <w:r>
          <w:rPr>
            <w:rFonts w:ascii="宋体" w:cs="宋体"/>
            <w:kern w:val="0"/>
            <w:sz w:val="24"/>
            <w:szCs w:val="24"/>
            <w:lang w:val="zh-CN"/>
          </w:rPr>
          <w:t>24</w:t>
        </w:r>
        <w:r>
          <w:rPr>
            <w:rFonts w:ascii="宋体" w:cs="宋体" w:hint="eastAsia"/>
            <w:kern w:val="0"/>
            <w:sz w:val="24"/>
            <w:szCs w:val="24"/>
            <w:lang w:val="zh-CN"/>
          </w:rPr>
          <w:t>日</w:t>
        </w:r>
      </w:smartTag>
      <w:r>
        <w:rPr>
          <w:rFonts w:cs="Calibri"/>
          <w:kern w:val="0"/>
          <w:sz w:val="24"/>
          <w:szCs w:val="24"/>
        </w:rPr>
        <w:t xml:space="preserve">    CZ8402 </w:t>
      </w:r>
      <w:r>
        <w:rPr>
          <w:rFonts w:ascii="宋体" w:cs="宋体" w:hint="eastAsia"/>
          <w:kern w:val="0"/>
          <w:sz w:val="24"/>
          <w:szCs w:val="24"/>
          <w:lang w:val="zh-CN"/>
        </w:rPr>
        <w:t>（南航）吉隆坡</w:t>
      </w:r>
      <w:r>
        <w:rPr>
          <w:rFonts w:ascii="宋体" w:cs="宋体"/>
          <w:kern w:val="0"/>
          <w:sz w:val="24"/>
          <w:szCs w:val="24"/>
          <w:lang w:val="zh-CN"/>
        </w:rPr>
        <w:t>——</w:t>
      </w:r>
      <w:r>
        <w:rPr>
          <w:rFonts w:ascii="宋体" w:cs="宋体" w:hint="eastAsia"/>
          <w:kern w:val="0"/>
          <w:sz w:val="24"/>
          <w:szCs w:val="24"/>
          <w:lang w:val="zh-CN"/>
        </w:rPr>
        <w:t>长沙</w:t>
      </w:r>
      <w:r>
        <w:rPr>
          <w:rFonts w:cs="Calibri"/>
          <w:kern w:val="0"/>
          <w:sz w:val="24"/>
          <w:szCs w:val="24"/>
        </w:rPr>
        <w:t xml:space="preserve">   07</w:t>
      </w:r>
      <w:r>
        <w:rPr>
          <w:rFonts w:ascii="宋体" w:cs="宋体" w:hint="eastAsia"/>
          <w:kern w:val="0"/>
          <w:sz w:val="24"/>
          <w:szCs w:val="24"/>
          <w:lang w:val="zh-CN"/>
        </w:rPr>
        <w:t>：</w:t>
      </w:r>
      <w:r>
        <w:rPr>
          <w:rFonts w:cs="Calibri"/>
          <w:kern w:val="0"/>
          <w:sz w:val="24"/>
          <w:szCs w:val="24"/>
        </w:rPr>
        <w:t>35</w:t>
      </w:r>
      <w:r>
        <w:rPr>
          <w:rFonts w:ascii="宋体" w:cs="宋体"/>
          <w:kern w:val="0"/>
          <w:sz w:val="24"/>
          <w:szCs w:val="24"/>
          <w:lang w:val="zh-CN"/>
        </w:rPr>
        <w:t>——</w:t>
      </w:r>
      <w:r>
        <w:rPr>
          <w:rFonts w:cs="Calibri"/>
          <w:kern w:val="0"/>
          <w:sz w:val="24"/>
          <w:szCs w:val="24"/>
        </w:rPr>
        <w:t>12</w:t>
      </w:r>
      <w:r>
        <w:rPr>
          <w:rFonts w:ascii="宋体" w:cs="宋体" w:hint="eastAsia"/>
          <w:kern w:val="0"/>
          <w:sz w:val="24"/>
          <w:szCs w:val="24"/>
          <w:lang w:val="zh-CN"/>
        </w:rPr>
        <w:t>：</w:t>
      </w:r>
      <w:r>
        <w:rPr>
          <w:rFonts w:cs="Calibri"/>
          <w:kern w:val="0"/>
          <w:sz w:val="24"/>
          <w:szCs w:val="24"/>
        </w:rPr>
        <w:t>10</w:t>
      </w:r>
    </w:p>
    <w:p w:rsidR="00F5083C" w:rsidRDefault="00F5083C" w:rsidP="000D5C9A">
      <w:pPr>
        <w:autoSpaceDE w:val="0"/>
        <w:autoSpaceDN w:val="0"/>
        <w:adjustRightInd w:val="0"/>
        <w:spacing w:line="360" w:lineRule="auto"/>
        <w:rPr>
          <w:rFonts w:cs="Calibri"/>
          <w:kern w:val="0"/>
          <w:sz w:val="24"/>
          <w:szCs w:val="24"/>
        </w:rPr>
      </w:pPr>
      <w:r>
        <w:rPr>
          <w:rFonts w:cs="Calibri" w:hint="eastAsia"/>
          <w:kern w:val="0"/>
          <w:sz w:val="24"/>
          <w:szCs w:val="24"/>
        </w:rPr>
        <w:t>一、工作日程安排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6300"/>
        <w:gridCol w:w="1440"/>
        <w:gridCol w:w="1466"/>
      </w:tblGrid>
      <w:tr w:rsidR="00F5083C" w:rsidTr="001034CD">
        <w:tc>
          <w:tcPr>
            <w:tcW w:w="2268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cs="Calibri" w:hint="eastAsia"/>
                <w:kern w:val="0"/>
                <w:sz w:val="24"/>
                <w:szCs w:val="24"/>
              </w:rPr>
              <w:t>工作日程</w:t>
            </w:r>
          </w:p>
        </w:tc>
        <w:tc>
          <w:tcPr>
            <w:tcW w:w="2700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cs="Calibri" w:hint="eastAsia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6300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cs="Calibri" w:hint="eastAsia"/>
                <w:kern w:val="0"/>
                <w:sz w:val="24"/>
                <w:szCs w:val="24"/>
              </w:rPr>
              <w:t>工作要求及目标</w:t>
            </w:r>
          </w:p>
        </w:tc>
        <w:tc>
          <w:tcPr>
            <w:tcW w:w="1440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cs="Calibri" w:hint="eastAsia"/>
                <w:kern w:val="0"/>
                <w:sz w:val="24"/>
                <w:szCs w:val="24"/>
              </w:rPr>
              <w:t>责任人</w:t>
            </w:r>
          </w:p>
        </w:tc>
        <w:tc>
          <w:tcPr>
            <w:tcW w:w="1466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参加人员</w:t>
            </w:r>
          </w:p>
        </w:tc>
      </w:tr>
      <w:tr w:rsidR="00F5083C" w:rsidTr="001034CD">
        <w:tc>
          <w:tcPr>
            <w:tcW w:w="2268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5"/>
                <w:attr w:name="IsLunarDate" w:val="False"/>
                <w:attr w:name="IsROCDate" w:val="False"/>
              </w:smartTagPr>
              <w:r w:rsidRPr="001D61C4">
                <w:rPr>
                  <w:rFonts w:cs="Calibri"/>
                  <w:kern w:val="0"/>
                  <w:sz w:val="24"/>
                  <w:szCs w:val="24"/>
                </w:rPr>
                <w:t>8</w:t>
              </w:r>
              <w:r w:rsidRPr="001D61C4">
                <w:rPr>
                  <w:rFonts w:cs="Calibri" w:hint="eastAsia"/>
                  <w:kern w:val="0"/>
                  <w:sz w:val="24"/>
                  <w:szCs w:val="24"/>
                </w:rPr>
                <w:t>月</w:t>
              </w:r>
              <w:r w:rsidRPr="001D61C4">
                <w:rPr>
                  <w:rFonts w:cs="Calibri"/>
                  <w:kern w:val="0"/>
                  <w:sz w:val="24"/>
                  <w:szCs w:val="24"/>
                </w:rPr>
                <w:t>15</w:t>
              </w:r>
              <w:r w:rsidRPr="001D61C4">
                <w:rPr>
                  <w:rFonts w:cs="Calibri" w:hint="eastAsia"/>
                  <w:kern w:val="0"/>
                  <w:sz w:val="24"/>
                  <w:szCs w:val="24"/>
                </w:rPr>
                <w:t>日</w:t>
              </w:r>
            </w:smartTag>
            <w:r w:rsidRPr="001D61C4">
              <w:rPr>
                <w:rFonts w:cs="Calibri" w:hint="eastAsia"/>
                <w:kern w:val="0"/>
                <w:sz w:val="24"/>
                <w:szCs w:val="24"/>
              </w:rPr>
              <w:t>以前</w:t>
            </w:r>
          </w:p>
        </w:tc>
        <w:tc>
          <w:tcPr>
            <w:tcW w:w="2700" w:type="dxa"/>
          </w:tcPr>
          <w:p w:rsidR="00F5083C" w:rsidRPr="001D61C4" w:rsidRDefault="00F5083C" w:rsidP="001D61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cs="Calibri" w:hint="eastAsia"/>
                <w:kern w:val="0"/>
                <w:sz w:val="24"/>
                <w:szCs w:val="24"/>
              </w:rPr>
              <w:t>护照及签证办理</w:t>
            </w:r>
          </w:p>
          <w:p w:rsidR="00F5083C" w:rsidRPr="001D61C4" w:rsidRDefault="00F5083C" w:rsidP="001D61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出国</w:t>
            </w:r>
            <w:r w:rsidRPr="001D61C4">
              <w:rPr>
                <w:rFonts w:cs="Calibri" w:hint="eastAsia"/>
                <w:kern w:val="0"/>
                <w:sz w:val="24"/>
                <w:szCs w:val="24"/>
              </w:rPr>
              <w:t>培训</w:t>
            </w:r>
          </w:p>
          <w:p w:rsidR="00F5083C" w:rsidRPr="001D61C4" w:rsidRDefault="00F5083C" w:rsidP="001D61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cs="Calibri" w:hint="eastAsia"/>
                <w:kern w:val="0"/>
                <w:sz w:val="24"/>
                <w:szCs w:val="24"/>
              </w:rPr>
              <w:t>协议书签定</w:t>
            </w:r>
          </w:p>
          <w:p w:rsidR="00F5083C" w:rsidRPr="001D61C4" w:rsidRDefault="00F5083C" w:rsidP="001D61C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cs="Calibri" w:hint="eastAsia"/>
                <w:kern w:val="0"/>
                <w:sz w:val="24"/>
                <w:szCs w:val="24"/>
              </w:rPr>
              <w:t>工作方案制定</w:t>
            </w:r>
          </w:p>
        </w:tc>
        <w:tc>
          <w:tcPr>
            <w:tcW w:w="6300" w:type="dxa"/>
          </w:tcPr>
          <w:p w:rsidR="00F5083C" w:rsidRPr="001D61C4" w:rsidRDefault="00F5083C" w:rsidP="001D61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cs="Calibri" w:hint="eastAsia"/>
                <w:kern w:val="0"/>
                <w:sz w:val="24"/>
                <w:szCs w:val="24"/>
              </w:rPr>
              <w:t>办证及时规范</w:t>
            </w:r>
            <w:r w:rsidR="001A2CD1">
              <w:rPr>
                <w:rFonts w:cs="Calibri" w:hint="eastAsia"/>
                <w:kern w:val="0"/>
                <w:sz w:val="24"/>
                <w:szCs w:val="24"/>
              </w:rPr>
              <w:t>。</w:t>
            </w:r>
          </w:p>
          <w:p w:rsidR="00F5083C" w:rsidRPr="001D61C4" w:rsidRDefault="00F5083C" w:rsidP="001D61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cs="Calibri" w:hint="eastAsia"/>
                <w:kern w:val="0"/>
                <w:sz w:val="24"/>
                <w:szCs w:val="24"/>
              </w:rPr>
              <w:t>网上培训内容包括：</w:t>
            </w:r>
            <w:r w:rsidRPr="001D61C4">
              <w:rPr>
                <w:rFonts w:hint="eastAsia"/>
                <w:sz w:val="24"/>
                <w:szCs w:val="24"/>
              </w:rPr>
              <w:t>游学项目境外大学的课程安排</w:t>
            </w:r>
            <w:r w:rsidRPr="001D61C4">
              <w:rPr>
                <w:sz w:val="24"/>
                <w:szCs w:val="24"/>
              </w:rPr>
              <w:t xml:space="preserve">; </w:t>
            </w:r>
            <w:r w:rsidRPr="001D61C4">
              <w:rPr>
                <w:rFonts w:hint="eastAsia"/>
                <w:sz w:val="24"/>
                <w:szCs w:val="24"/>
              </w:rPr>
              <w:t>国外生活基本常识，基本法律规范</w:t>
            </w:r>
            <w:r w:rsidRPr="001D61C4">
              <w:rPr>
                <w:sz w:val="24"/>
                <w:szCs w:val="24"/>
              </w:rPr>
              <w:t xml:space="preserve">; </w:t>
            </w:r>
            <w:r w:rsidRPr="001D61C4">
              <w:rPr>
                <w:rFonts w:hint="eastAsia"/>
                <w:sz w:val="24"/>
                <w:szCs w:val="24"/>
              </w:rPr>
              <w:t>实用型语言培训</w:t>
            </w:r>
            <w:r w:rsidRPr="001D61C4">
              <w:rPr>
                <w:sz w:val="24"/>
                <w:szCs w:val="24"/>
              </w:rPr>
              <w:t xml:space="preserve">; </w:t>
            </w:r>
            <w:r w:rsidRPr="001D61C4">
              <w:rPr>
                <w:rFonts w:hint="eastAsia"/>
                <w:sz w:val="24"/>
                <w:szCs w:val="24"/>
              </w:rPr>
              <w:t>马来西亚生活习惯和民族风俗；海外安全与紧急避险：包括如何保护人身和财物安全，如何寻求救助，紧急自救；如何避免境外欺诈等。</w:t>
            </w:r>
          </w:p>
          <w:p w:rsidR="00F5083C" w:rsidRPr="001D61C4" w:rsidRDefault="00F5083C" w:rsidP="001D61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hint="eastAsia"/>
                <w:sz w:val="24"/>
                <w:szCs w:val="24"/>
              </w:rPr>
              <w:t>协议书签定规范。</w:t>
            </w:r>
          </w:p>
          <w:p w:rsidR="00F5083C" w:rsidRPr="001D61C4" w:rsidRDefault="00F5083C" w:rsidP="001D61C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hint="eastAsia"/>
                <w:sz w:val="24"/>
                <w:szCs w:val="24"/>
              </w:rPr>
              <w:lastRenderedPageBreak/>
              <w:t>工作方案具体</w:t>
            </w:r>
            <w:r w:rsidR="001A2CD1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440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cs="Calibri" w:hint="eastAsia"/>
                <w:kern w:val="0"/>
                <w:sz w:val="24"/>
                <w:szCs w:val="24"/>
              </w:rPr>
              <w:lastRenderedPageBreak/>
              <w:t>肖虹</w:t>
            </w:r>
          </w:p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cs="Calibri" w:hint="eastAsia"/>
                <w:kern w:val="0"/>
                <w:sz w:val="24"/>
                <w:szCs w:val="24"/>
              </w:rPr>
              <w:t>刘子璇</w:t>
            </w:r>
          </w:p>
        </w:tc>
        <w:tc>
          <w:tcPr>
            <w:tcW w:w="1466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全体出行人员</w:t>
            </w:r>
          </w:p>
        </w:tc>
      </w:tr>
      <w:tr w:rsidR="00F5083C" w:rsidTr="001034CD">
        <w:tc>
          <w:tcPr>
            <w:tcW w:w="2268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28"/>
                <w:attr w:name="IsLunarDate" w:val="False"/>
                <w:attr w:name="IsROCDate" w:val="False"/>
              </w:smartTagPr>
              <w:r>
                <w:rPr>
                  <w:rFonts w:cs="Calibri"/>
                  <w:kern w:val="0"/>
                  <w:sz w:val="24"/>
                  <w:szCs w:val="24"/>
                </w:rPr>
                <w:lastRenderedPageBreak/>
                <w:t>7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cs="Calibri"/>
                  <w:kern w:val="0"/>
                  <w:sz w:val="24"/>
                  <w:szCs w:val="24"/>
                </w:rPr>
                <w:t>28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2700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带队教师会议及培训</w:t>
            </w:r>
          </w:p>
        </w:tc>
        <w:tc>
          <w:tcPr>
            <w:tcW w:w="6300" w:type="dxa"/>
          </w:tcPr>
          <w:p w:rsidR="00F5083C" w:rsidRDefault="00F5083C" w:rsidP="00A50B3C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学生分组，带队教师任务分工，要求带队老师将各尽其职，根据自己的任务，把工作安排的具体化、细致化，形成工作计划。</w:t>
            </w:r>
          </w:p>
          <w:p w:rsidR="00F5083C" w:rsidRDefault="00F5083C" w:rsidP="00A50B3C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对突发事件处理、各项工作中的疑点难点进行讨论。（重点思考</w:t>
            </w:r>
            <w:r w:rsidR="0018725E">
              <w:rPr>
                <w:rFonts w:hint="eastAsia"/>
                <w:sz w:val="24"/>
                <w:szCs w:val="24"/>
              </w:rPr>
              <w:t>内容：思考并讨论如何应对走散等突发事件的应急措施，形成应急预案。）</w:t>
            </w:r>
          </w:p>
          <w:p w:rsidR="00F5083C" w:rsidRPr="001D61C4" w:rsidRDefault="00F5083C" w:rsidP="00A50B3C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带队教师出国常识培训</w:t>
            </w:r>
            <w:r w:rsidR="0018725E">
              <w:rPr>
                <w:rFonts w:cs="Calibri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440" w:type="dxa"/>
          </w:tcPr>
          <w:p w:rsidR="00F5083C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肖虹</w:t>
            </w:r>
          </w:p>
          <w:p w:rsidR="00F5083C" w:rsidRPr="001D61C4" w:rsidRDefault="001A2CD1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彭志宏</w:t>
            </w:r>
          </w:p>
        </w:tc>
        <w:tc>
          <w:tcPr>
            <w:tcW w:w="1466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带队老师</w:t>
            </w:r>
          </w:p>
        </w:tc>
      </w:tr>
      <w:tr w:rsidR="00F5083C" w:rsidTr="001034CD">
        <w:tc>
          <w:tcPr>
            <w:tcW w:w="2268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4"/>
                <w:attr w:name="IsLunarDate" w:val="False"/>
                <w:attr w:name="IsROCDate" w:val="False"/>
              </w:smartTagPr>
              <w:r>
                <w:rPr>
                  <w:rFonts w:cs="Calibri"/>
                  <w:kern w:val="0"/>
                  <w:sz w:val="24"/>
                  <w:szCs w:val="24"/>
                </w:rPr>
                <w:t>8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cs="Calibri"/>
                  <w:kern w:val="0"/>
                  <w:sz w:val="24"/>
                  <w:szCs w:val="24"/>
                </w:rPr>
                <w:t>14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cs="Calibri" w:hint="eastAsia"/>
                <w:kern w:val="0"/>
                <w:sz w:val="24"/>
                <w:szCs w:val="24"/>
              </w:rPr>
              <w:t>下午</w:t>
            </w:r>
          </w:p>
        </w:tc>
        <w:tc>
          <w:tcPr>
            <w:tcW w:w="2700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全体出国游学人员会议</w:t>
            </w:r>
          </w:p>
        </w:tc>
        <w:tc>
          <w:tcPr>
            <w:tcW w:w="6300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书记、院长及学生处、教务处、保卫处、国际交流处等部门负责人到位，对此次游学活动提出具体要求，签定三方协议。</w:t>
            </w:r>
          </w:p>
        </w:tc>
        <w:tc>
          <w:tcPr>
            <w:tcW w:w="1440" w:type="dxa"/>
          </w:tcPr>
          <w:p w:rsidR="00F5083C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张麦秋</w:t>
            </w:r>
          </w:p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肖虹</w:t>
            </w:r>
          </w:p>
        </w:tc>
        <w:tc>
          <w:tcPr>
            <w:tcW w:w="1466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全体出行人员及相关部门负责人</w:t>
            </w:r>
          </w:p>
        </w:tc>
      </w:tr>
      <w:tr w:rsidR="00F5083C" w:rsidTr="001034CD">
        <w:tc>
          <w:tcPr>
            <w:tcW w:w="2268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5"/>
                <w:attr w:name="IsLunarDate" w:val="False"/>
                <w:attr w:name="IsROCDate" w:val="False"/>
              </w:smartTagPr>
              <w:r>
                <w:rPr>
                  <w:rFonts w:cs="Calibri"/>
                  <w:kern w:val="0"/>
                  <w:sz w:val="24"/>
                  <w:szCs w:val="24"/>
                </w:rPr>
                <w:t>8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cs="Calibri"/>
                  <w:kern w:val="0"/>
                  <w:sz w:val="24"/>
                  <w:szCs w:val="24"/>
                </w:rPr>
                <w:t>15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cs="Calibri" w:hint="eastAsia"/>
                <w:kern w:val="0"/>
                <w:sz w:val="24"/>
                <w:szCs w:val="24"/>
              </w:rPr>
              <w:t>上午</w:t>
            </w:r>
          </w:p>
        </w:tc>
        <w:tc>
          <w:tcPr>
            <w:tcW w:w="2700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全体出国游学人员强化培训</w:t>
            </w:r>
          </w:p>
        </w:tc>
        <w:tc>
          <w:tcPr>
            <w:tcW w:w="6300" w:type="dxa"/>
          </w:tcPr>
          <w:p w:rsidR="00F5083C" w:rsidRDefault="00F5083C" w:rsidP="0018725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18725E">
              <w:rPr>
                <w:rFonts w:hint="eastAsia"/>
                <w:color w:val="FF0000"/>
                <w:sz w:val="24"/>
                <w:szCs w:val="24"/>
              </w:rPr>
              <w:t>境外大学</w:t>
            </w:r>
            <w:r w:rsidR="0018725E" w:rsidRPr="0018725E">
              <w:rPr>
                <w:rFonts w:hint="eastAsia"/>
                <w:color w:val="FF0000"/>
                <w:sz w:val="24"/>
                <w:szCs w:val="24"/>
              </w:rPr>
              <w:t>培训游学项目</w:t>
            </w:r>
            <w:r w:rsidRPr="0018725E">
              <w:rPr>
                <w:rFonts w:hint="eastAsia"/>
                <w:color w:val="FF0000"/>
                <w:sz w:val="24"/>
                <w:szCs w:val="24"/>
              </w:rPr>
              <w:t>的课程安</w:t>
            </w:r>
            <w:r w:rsidRPr="001D61C4">
              <w:rPr>
                <w:rFonts w:hint="eastAsia"/>
                <w:sz w:val="24"/>
                <w:szCs w:val="24"/>
              </w:rPr>
              <w:t>排</w:t>
            </w:r>
            <w:bookmarkStart w:id="0" w:name="_GoBack"/>
            <w:bookmarkEnd w:id="0"/>
            <w:r w:rsidRPr="001D61C4">
              <w:rPr>
                <w:sz w:val="24"/>
                <w:szCs w:val="24"/>
              </w:rPr>
              <w:t>;</w:t>
            </w:r>
          </w:p>
          <w:p w:rsidR="00F5083C" w:rsidRPr="00B214F9" w:rsidRDefault="00F5083C" w:rsidP="00B214F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hint="eastAsia"/>
                <w:sz w:val="24"/>
                <w:szCs w:val="24"/>
              </w:rPr>
              <w:t>国外生活基本常识，基本法律规范</w:t>
            </w:r>
            <w:r w:rsidRPr="001D61C4">
              <w:rPr>
                <w:sz w:val="24"/>
                <w:szCs w:val="24"/>
              </w:rPr>
              <w:t xml:space="preserve">; </w:t>
            </w:r>
          </w:p>
          <w:p w:rsidR="00F5083C" w:rsidRPr="00B214F9" w:rsidRDefault="00F5083C" w:rsidP="00B214F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hint="eastAsia"/>
                <w:sz w:val="24"/>
                <w:szCs w:val="24"/>
              </w:rPr>
              <w:t>实用型语言培训</w:t>
            </w:r>
            <w:r w:rsidRPr="001D61C4">
              <w:rPr>
                <w:sz w:val="24"/>
                <w:szCs w:val="24"/>
              </w:rPr>
              <w:t xml:space="preserve">; </w:t>
            </w:r>
          </w:p>
          <w:p w:rsidR="00F5083C" w:rsidRPr="00B214F9" w:rsidRDefault="00F5083C" w:rsidP="00B214F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hint="eastAsia"/>
                <w:sz w:val="24"/>
                <w:szCs w:val="24"/>
              </w:rPr>
              <w:t>马来西亚生活习惯和民族风俗；</w:t>
            </w:r>
          </w:p>
          <w:p w:rsidR="00F5083C" w:rsidRPr="00B214F9" w:rsidRDefault="00F5083C" w:rsidP="00B214F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hint="eastAsia"/>
                <w:sz w:val="24"/>
                <w:szCs w:val="24"/>
              </w:rPr>
              <w:t>海外安全与紧急避险：包括如何保护人身和财物安全，如何寻求救助，紧急自救；</w:t>
            </w:r>
          </w:p>
          <w:p w:rsidR="00F5083C" w:rsidRPr="001D61C4" w:rsidRDefault="00F5083C" w:rsidP="00B214F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 w:rsidRPr="001D61C4">
              <w:rPr>
                <w:rFonts w:hint="eastAsia"/>
                <w:sz w:val="24"/>
                <w:szCs w:val="24"/>
              </w:rPr>
              <w:lastRenderedPageBreak/>
              <w:t>如何避免境外欺诈等。</w:t>
            </w:r>
          </w:p>
          <w:p w:rsidR="00F5083C" w:rsidRPr="00B214F9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083C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lastRenderedPageBreak/>
              <w:t>肖虹</w:t>
            </w:r>
          </w:p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刘子璇</w:t>
            </w:r>
          </w:p>
        </w:tc>
        <w:tc>
          <w:tcPr>
            <w:tcW w:w="1466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全体出行人员</w:t>
            </w:r>
          </w:p>
        </w:tc>
      </w:tr>
      <w:tr w:rsidR="00F5083C" w:rsidTr="001034CD">
        <w:tc>
          <w:tcPr>
            <w:tcW w:w="2268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5"/>
                <w:attr w:name="IsLunarDate" w:val="False"/>
                <w:attr w:name="IsROCDate" w:val="False"/>
              </w:smartTagPr>
              <w:r>
                <w:rPr>
                  <w:rFonts w:cs="Calibri"/>
                  <w:kern w:val="0"/>
                  <w:sz w:val="24"/>
                  <w:szCs w:val="24"/>
                </w:rPr>
                <w:lastRenderedPageBreak/>
                <w:t>8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cs="Calibri"/>
                  <w:kern w:val="0"/>
                  <w:sz w:val="24"/>
                  <w:szCs w:val="24"/>
                </w:rPr>
                <w:t>15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cs="Calibri" w:hint="eastAsia"/>
                <w:kern w:val="0"/>
                <w:sz w:val="24"/>
                <w:szCs w:val="24"/>
              </w:rPr>
              <w:t>下午、晚上</w:t>
            </w:r>
          </w:p>
        </w:tc>
        <w:tc>
          <w:tcPr>
            <w:tcW w:w="2700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准备出行</w:t>
            </w:r>
          </w:p>
        </w:tc>
        <w:tc>
          <w:tcPr>
            <w:tcW w:w="6300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带队老师入队，检查学生行装，下午六点，全体出行人员在学校行政大楼集合，校车送往长沙黄花机场。</w:t>
            </w:r>
          </w:p>
        </w:tc>
        <w:tc>
          <w:tcPr>
            <w:tcW w:w="1440" w:type="dxa"/>
          </w:tcPr>
          <w:p w:rsidR="00F5083C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张麦秋</w:t>
            </w:r>
          </w:p>
          <w:p w:rsidR="00F5083C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带队老师</w:t>
            </w:r>
          </w:p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466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全体出行人员</w:t>
            </w:r>
          </w:p>
        </w:tc>
      </w:tr>
      <w:tr w:rsidR="00F5083C" w:rsidTr="001034CD">
        <w:tc>
          <w:tcPr>
            <w:tcW w:w="2268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15"/>
                <w:attr w:name="IsLunarDate" w:val="False"/>
                <w:attr w:name="IsROCDate" w:val="False"/>
              </w:smartTagPr>
              <w:r>
                <w:rPr>
                  <w:rFonts w:cs="Calibri"/>
                  <w:kern w:val="0"/>
                  <w:sz w:val="24"/>
                  <w:szCs w:val="24"/>
                </w:rPr>
                <w:t>8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cs="Calibri"/>
                  <w:kern w:val="0"/>
                  <w:sz w:val="24"/>
                  <w:szCs w:val="24"/>
                </w:rPr>
                <w:t>15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日</w:t>
              </w:r>
            </w:smartTag>
            <w:r>
              <w:rPr>
                <w:rFonts w:cs="Calibri" w:hint="eastAsia"/>
                <w:kern w:val="0"/>
                <w:sz w:val="24"/>
                <w:szCs w:val="24"/>
              </w:rPr>
              <w:t>至</w:t>
            </w:r>
            <w:smartTag w:uri="urn:schemas-microsoft-com:office:smarttags" w:element="chsdate">
              <w:smartTagPr>
                <w:attr w:name="Year" w:val="2016"/>
                <w:attr w:name="Month" w:val="8"/>
                <w:attr w:name="Day" w:val="24"/>
                <w:attr w:name="IsLunarDate" w:val="False"/>
                <w:attr w:name="IsROCDate" w:val="False"/>
              </w:smartTagPr>
              <w:r>
                <w:rPr>
                  <w:rFonts w:cs="Calibri"/>
                  <w:kern w:val="0"/>
                  <w:sz w:val="24"/>
                  <w:szCs w:val="24"/>
                </w:rPr>
                <w:t>8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cs="Calibri"/>
                  <w:kern w:val="0"/>
                  <w:sz w:val="24"/>
                  <w:szCs w:val="24"/>
                </w:rPr>
                <w:t>24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2700" w:type="dxa"/>
          </w:tcPr>
          <w:p w:rsidR="00F5083C" w:rsidRPr="006F4273" w:rsidRDefault="00F5083C" w:rsidP="006F4273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认真完成</w:t>
            </w:r>
            <w:r w:rsidRPr="001D61C4">
              <w:rPr>
                <w:rFonts w:hint="eastAsia"/>
                <w:sz w:val="24"/>
                <w:szCs w:val="24"/>
              </w:rPr>
              <w:t>境外</w:t>
            </w:r>
            <w:r>
              <w:rPr>
                <w:rFonts w:hint="eastAsia"/>
                <w:sz w:val="24"/>
                <w:szCs w:val="24"/>
              </w:rPr>
              <w:t>游学</w:t>
            </w:r>
            <w:r w:rsidRPr="001D61C4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6300" w:type="dxa"/>
          </w:tcPr>
          <w:p w:rsidR="00F5083C" w:rsidRDefault="00F5083C" w:rsidP="006F42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一切行动听指挥，以良好的精神面貌圆满完成游学课程</w:t>
            </w:r>
          </w:p>
          <w:p w:rsidR="00F5083C" w:rsidRPr="006F4273" w:rsidRDefault="00F5083C" w:rsidP="006F42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遵守各项管理规定，安全第一，违纪零容忍</w:t>
            </w:r>
          </w:p>
        </w:tc>
        <w:tc>
          <w:tcPr>
            <w:tcW w:w="1440" w:type="dxa"/>
          </w:tcPr>
          <w:p w:rsidR="00F5083C" w:rsidRPr="001D61C4" w:rsidRDefault="001A2CD1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彭志宏</w:t>
            </w:r>
            <w:r w:rsidR="00F5083C">
              <w:rPr>
                <w:rFonts w:cs="Calibri" w:hint="eastAsia"/>
                <w:kern w:val="0"/>
                <w:sz w:val="24"/>
                <w:szCs w:val="24"/>
              </w:rPr>
              <w:t>及全体带队老师</w:t>
            </w:r>
          </w:p>
        </w:tc>
        <w:tc>
          <w:tcPr>
            <w:tcW w:w="1466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全体出行人员</w:t>
            </w:r>
          </w:p>
        </w:tc>
      </w:tr>
      <w:tr w:rsidR="00F5083C" w:rsidTr="001034CD">
        <w:tc>
          <w:tcPr>
            <w:tcW w:w="2268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24"/>
                <w:attr w:name="IsLunarDate" w:val="False"/>
                <w:attr w:name="IsROCDate" w:val="False"/>
              </w:smartTagPr>
              <w:r>
                <w:rPr>
                  <w:rFonts w:cs="Calibri"/>
                  <w:kern w:val="0"/>
                  <w:sz w:val="24"/>
                  <w:szCs w:val="24"/>
                </w:rPr>
                <w:t>8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cs="Calibri"/>
                  <w:kern w:val="0"/>
                  <w:sz w:val="24"/>
                  <w:szCs w:val="24"/>
                </w:rPr>
                <w:t>24</w:t>
              </w:r>
              <w:r>
                <w:rPr>
                  <w:rFonts w:cs="Calibri" w:hint="eastAsia"/>
                  <w:kern w:val="0"/>
                  <w:sz w:val="24"/>
                  <w:szCs w:val="24"/>
                </w:rPr>
                <w:t>日</w:t>
              </w:r>
            </w:smartTag>
          </w:p>
        </w:tc>
        <w:tc>
          <w:tcPr>
            <w:tcW w:w="2700" w:type="dxa"/>
          </w:tcPr>
          <w:p w:rsidR="00F5083C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平安而归</w:t>
            </w:r>
          </w:p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6300" w:type="dxa"/>
          </w:tcPr>
          <w:p w:rsidR="00F5083C" w:rsidRPr="00C9530F" w:rsidRDefault="00F5083C" w:rsidP="001034CD">
            <w:pPr>
              <w:pStyle w:val="1"/>
              <w:spacing w:line="360" w:lineRule="auto"/>
              <w:ind w:firstLineChars="0" w:firstLine="0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校车接机</w:t>
            </w:r>
          </w:p>
        </w:tc>
        <w:tc>
          <w:tcPr>
            <w:tcW w:w="1440" w:type="dxa"/>
          </w:tcPr>
          <w:p w:rsidR="00F5083C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张麦秋</w:t>
            </w:r>
          </w:p>
          <w:p w:rsidR="00F5083C" w:rsidRPr="001D61C4" w:rsidRDefault="001A2CD1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彭志宏</w:t>
            </w:r>
            <w:r w:rsidR="00F5083C">
              <w:rPr>
                <w:rFonts w:cs="Calibri" w:hint="eastAsia"/>
                <w:kern w:val="0"/>
                <w:sz w:val="24"/>
                <w:szCs w:val="24"/>
              </w:rPr>
              <w:t>及全体带队老师</w:t>
            </w:r>
          </w:p>
        </w:tc>
        <w:tc>
          <w:tcPr>
            <w:tcW w:w="1466" w:type="dxa"/>
          </w:tcPr>
          <w:p w:rsidR="00F5083C" w:rsidRPr="001D61C4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全体出行人员</w:t>
            </w:r>
          </w:p>
        </w:tc>
      </w:tr>
      <w:tr w:rsidR="00F5083C" w:rsidTr="001034CD">
        <w:tc>
          <w:tcPr>
            <w:tcW w:w="2268" w:type="dxa"/>
          </w:tcPr>
          <w:p w:rsidR="00F5083C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>9</w:t>
            </w:r>
            <w:r>
              <w:rPr>
                <w:rFonts w:cs="Calibri" w:hint="eastAsia"/>
                <w:kern w:val="0"/>
                <w:sz w:val="24"/>
                <w:szCs w:val="24"/>
              </w:rPr>
              <w:t>月</w:t>
            </w:r>
            <w:r>
              <w:rPr>
                <w:rFonts w:cs="Calibri"/>
                <w:kern w:val="0"/>
                <w:sz w:val="24"/>
                <w:szCs w:val="24"/>
              </w:rPr>
              <w:t>1</w:t>
            </w:r>
            <w:r>
              <w:rPr>
                <w:rFonts w:cs="Calibri" w:hint="eastAsia"/>
                <w:kern w:val="0"/>
                <w:sz w:val="24"/>
                <w:szCs w:val="24"/>
              </w:rPr>
              <w:t>之前</w:t>
            </w:r>
          </w:p>
        </w:tc>
        <w:tc>
          <w:tcPr>
            <w:tcW w:w="2700" w:type="dxa"/>
          </w:tcPr>
          <w:p w:rsidR="00F5083C" w:rsidRDefault="00F5083C" w:rsidP="001D61C4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提交学习日记及心得体会</w:t>
            </w:r>
          </w:p>
        </w:tc>
        <w:tc>
          <w:tcPr>
            <w:tcW w:w="6300" w:type="dxa"/>
          </w:tcPr>
          <w:p w:rsidR="00F5083C" w:rsidRDefault="00F5083C" w:rsidP="001034CD">
            <w:pPr>
              <w:pStyle w:val="1"/>
              <w:spacing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交流完成后在</w:t>
            </w:r>
            <w:r w:rsidRPr="005D63D8">
              <w:rPr>
                <w:rFonts w:hint="eastAsia"/>
                <w:sz w:val="24"/>
                <w:szCs w:val="24"/>
              </w:rPr>
              <w:t>校园网、校报上发表一期赴马学习交流的纪实与心得体会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1440" w:type="dxa"/>
          </w:tcPr>
          <w:p w:rsidR="00F5083C" w:rsidRPr="001D61C4" w:rsidRDefault="001A2CD1" w:rsidP="00F7428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彭志宏</w:t>
            </w:r>
            <w:r w:rsidR="00F5083C">
              <w:rPr>
                <w:rFonts w:cs="Calibri" w:hint="eastAsia"/>
                <w:kern w:val="0"/>
                <w:sz w:val="24"/>
                <w:szCs w:val="24"/>
              </w:rPr>
              <w:t>及全体带队老师</w:t>
            </w:r>
          </w:p>
        </w:tc>
        <w:tc>
          <w:tcPr>
            <w:tcW w:w="1466" w:type="dxa"/>
          </w:tcPr>
          <w:p w:rsidR="00F5083C" w:rsidRPr="001D61C4" w:rsidRDefault="00F5083C" w:rsidP="00F7428C">
            <w:pPr>
              <w:autoSpaceDE w:val="0"/>
              <w:autoSpaceDN w:val="0"/>
              <w:adjustRightInd w:val="0"/>
              <w:spacing w:line="36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 w:hint="eastAsia"/>
                <w:kern w:val="0"/>
                <w:sz w:val="24"/>
                <w:szCs w:val="24"/>
              </w:rPr>
              <w:t>全体出行人员</w:t>
            </w:r>
          </w:p>
        </w:tc>
      </w:tr>
    </w:tbl>
    <w:p w:rsidR="00F5083C" w:rsidRDefault="00F5083C" w:rsidP="00525EFC">
      <w:pPr>
        <w:autoSpaceDE w:val="0"/>
        <w:autoSpaceDN w:val="0"/>
        <w:adjustRightInd w:val="0"/>
        <w:spacing w:line="360" w:lineRule="auto"/>
        <w:ind w:firstLine="600"/>
        <w:rPr>
          <w:rFonts w:cs="Calibri"/>
          <w:kern w:val="0"/>
          <w:sz w:val="24"/>
          <w:szCs w:val="24"/>
        </w:rPr>
      </w:pPr>
    </w:p>
    <w:p w:rsidR="00F5083C" w:rsidRDefault="00F5083C" w:rsidP="004A1795">
      <w:pPr>
        <w:pStyle w:val="1"/>
        <w:numPr>
          <w:ilvl w:val="1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带队老师任务分工</w:t>
      </w:r>
      <w:r>
        <w:rPr>
          <w:sz w:val="24"/>
          <w:szCs w:val="24"/>
        </w:rPr>
        <w:t>:</w:t>
      </w:r>
    </w:p>
    <w:p w:rsidR="00F5083C" w:rsidRPr="00525EFC" w:rsidRDefault="00F5083C" w:rsidP="00525EFC">
      <w:pPr>
        <w:pStyle w:val="1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彭志宏副书记（领队）</w:t>
      </w:r>
      <w:r w:rsidRPr="00525EFC">
        <w:rPr>
          <w:rFonts w:hint="eastAsia"/>
          <w:sz w:val="24"/>
          <w:szCs w:val="24"/>
        </w:rPr>
        <w:t>：统筹整个赴马工作的安排和部署、协调</w:t>
      </w:r>
      <w:r w:rsidR="001A2CD1">
        <w:rPr>
          <w:rFonts w:hint="eastAsia"/>
          <w:sz w:val="24"/>
          <w:szCs w:val="24"/>
        </w:rPr>
        <w:t>各项工作。负责学生出国的组织和管理工作，保障全体出行人员的安全，</w:t>
      </w:r>
      <w:r w:rsidRPr="00525EFC">
        <w:rPr>
          <w:rFonts w:hint="eastAsia"/>
          <w:sz w:val="24"/>
          <w:szCs w:val="24"/>
        </w:rPr>
        <w:t>处理应急、突发事件。</w:t>
      </w:r>
    </w:p>
    <w:p w:rsidR="00F5083C" w:rsidRDefault="00F5083C" w:rsidP="00525EFC">
      <w:pPr>
        <w:pStyle w:val="1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smartTag w:uri="urn:schemas-microsoft-com:office:smarttags" w:element="chsdate">
        <w:smartTagPr>
          <w:attr w:name="Year" w:val="2016"/>
          <w:attr w:name="Month" w:val="7"/>
          <w:attr w:name="Day" w:val="20"/>
          <w:attr w:name="IsLunarDate" w:val="False"/>
          <w:attr w:name="IsROCDate" w:val="False"/>
        </w:smartTagPr>
        <w:r>
          <w:rPr>
            <w:rFonts w:hint="eastAsia"/>
            <w:sz w:val="24"/>
            <w:szCs w:val="24"/>
          </w:rPr>
          <w:t>潘胜兰</w:t>
        </w:r>
      </w:smartTag>
      <w:r>
        <w:rPr>
          <w:rFonts w:hint="eastAsia"/>
          <w:sz w:val="24"/>
          <w:szCs w:val="24"/>
        </w:rPr>
        <w:t>老师：负责学生的组织管理工作，包括安排学生分组和管理工作、汇总出国人员信息、组织和管理学生境外活动。协助</w:t>
      </w:r>
      <w:r w:rsidR="001A2CD1">
        <w:rPr>
          <w:rFonts w:hint="eastAsia"/>
          <w:sz w:val="24"/>
          <w:szCs w:val="24"/>
        </w:rPr>
        <w:lastRenderedPageBreak/>
        <w:t>和配合其他老师作好赴马的各项工作。配合保障全体出行人员的安全，配合</w:t>
      </w:r>
      <w:r>
        <w:rPr>
          <w:rFonts w:hint="eastAsia"/>
          <w:sz w:val="24"/>
          <w:szCs w:val="24"/>
        </w:rPr>
        <w:t>处理应急、突发事件。</w:t>
      </w:r>
    </w:p>
    <w:p w:rsidR="00F5083C" w:rsidRDefault="00F5083C" w:rsidP="00525EFC">
      <w:pPr>
        <w:pStyle w:val="1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smartTag w:uri="urn:schemas-microsoft-com:office:smarttags" w:element="chsdate">
        <w:smartTagPr>
          <w:attr w:name="Year" w:val="2016"/>
          <w:attr w:name="Month" w:val="7"/>
          <w:attr w:name="Day" w:val="20"/>
          <w:attr w:name="IsLunarDate" w:val="False"/>
          <w:attr w:name="IsROCDate" w:val="False"/>
        </w:smartTagPr>
        <w:r>
          <w:rPr>
            <w:rFonts w:hint="eastAsia"/>
            <w:sz w:val="24"/>
            <w:szCs w:val="24"/>
          </w:rPr>
          <w:t>刘祉含</w:t>
        </w:r>
      </w:smartTag>
      <w:r>
        <w:rPr>
          <w:rFonts w:hint="eastAsia"/>
          <w:sz w:val="24"/>
          <w:szCs w:val="24"/>
        </w:rPr>
        <w:t>老师</w:t>
      </w:r>
      <w:r>
        <w:rPr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负责学生教学活动的安排、出行期间资料的收集和归档、活动总结等资料的收集和上报。协</w:t>
      </w:r>
      <w:r w:rsidR="001A2CD1">
        <w:rPr>
          <w:rFonts w:hint="eastAsia"/>
          <w:sz w:val="24"/>
          <w:szCs w:val="24"/>
        </w:rPr>
        <w:t>助和配合其他老师作好赴马的各项工作。配合保障全体出行人员的安全，配合</w:t>
      </w:r>
      <w:r>
        <w:rPr>
          <w:rFonts w:hint="eastAsia"/>
          <w:sz w:val="24"/>
          <w:szCs w:val="24"/>
        </w:rPr>
        <w:t>处理应急、突发事件。</w:t>
      </w:r>
    </w:p>
    <w:p w:rsidR="00F5083C" w:rsidRDefault="00F5083C" w:rsidP="00525EFC">
      <w:pPr>
        <w:pStyle w:val="1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smartTag w:uri="urn:schemas-microsoft-com:office:smarttags" w:element="chsdate">
        <w:smartTagPr>
          <w:attr w:name="Year" w:val="2016"/>
          <w:attr w:name="Month" w:val="7"/>
          <w:attr w:name="Day" w:val="20"/>
          <w:attr w:name="IsLunarDate" w:val="False"/>
          <w:attr w:name="IsROCDate" w:val="False"/>
        </w:smartTagPr>
        <w:r>
          <w:rPr>
            <w:rFonts w:hint="eastAsia"/>
            <w:sz w:val="24"/>
            <w:szCs w:val="24"/>
          </w:rPr>
          <w:t>刘子璇</w:t>
        </w:r>
      </w:smartTag>
      <w:r>
        <w:rPr>
          <w:rFonts w:hint="eastAsia"/>
          <w:sz w:val="24"/>
          <w:szCs w:val="24"/>
        </w:rPr>
        <w:t>老师：全面负责对外交流联络，协助办理赴马护照，收集出行人员护照等资料，负责出行人员办理签证，购买出行人员来回机票、境外保险。负责和英迪大学负责人沟通和接洽、汇款等及出国培训等事宜。负责出国期间的翻译工作。负责回国后各项资料的汇总、归档和上报工作。协助和配合其他老师作好赴马的各项工作。配合保障全体出行人员的安全、处理应急、突发事件。交流完成后收集资料，在</w:t>
      </w:r>
      <w:r w:rsidRPr="005D63D8">
        <w:rPr>
          <w:rFonts w:hint="eastAsia"/>
          <w:sz w:val="24"/>
          <w:szCs w:val="24"/>
        </w:rPr>
        <w:t>校园网、校报上发表一期赴马学习交流的纪实与心得体会</w:t>
      </w:r>
      <w:r>
        <w:rPr>
          <w:rFonts w:hint="eastAsia"/>
          <w:sz w:val="24"/>
          <w:szCs w:val="24"/>
        </w:rPr>
        <w:t>。</w:t>
      </w:r>
    </w:p>
    <w:p w:rsidR="00F5083C" w:rsidRDefault="00F5083C" w:rsidP="00525EFC">
      <w:pPr>
        <w:pStyle w:val="1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交流学生：严格遵守</w:t>
      </w:r>
      <w:r w:rsidR="001A2CD1" w:rsidRPr="001A2CD1">
        <w:rPr>
          <w:rFonts w:hint="eastAsia"/>
          <w:color w:val="FF0000"/>
          <w:sz w:val="24"/>
          <w:szCs w:val="24"/>
        </w:rPr>
        <w:t>出境</w:t>
      </w:r>
      <w:r w:rsidR="001A2CD1">
        <w:rPr>
          <w:rFonts w:hint="eastAsia"/>
          <w:sz w:val="24"/>
          <w:szCs w:val="24"/>
        </w:rPr>
        <w:t>国家、</w:t>
      </w:r>
      <w:r w:rsidRPr="009D171E">
        <w:rPr>
          <w:rFonts w:hint="eastAsia"/>
          <w:sz w:val="24"/>
          <w:szCs w:val="24"/>
        </w:rPr>
        <w:t>地区的法律和</w:t>
      </w:r>
      <w:r w:rsidR="001A2CD1" w:rsidRPr="001A2CD1">
        <w:rPr>
          <w:rFonts w:hint="eastAsia"/>
          <w:color w:val="FF0000"/>
          <w:sz w:val="24"/>
          <w:szCs w:val="24"/>
        </w:rPr>
        <w:t>国外</w:t>
      </w:r>
      <w:r w:rsidRPr="009D171E">
        <w:rPr>
          <w:rFonts w:hint="eastAsia"/>
          <w:sz w:val="24"/>
          <w:szCs w:val="24"/>
        </w:rPr>
        <w:t>学校的校规，按有关规定以良好的精神面貌参加指定的交流和学习活动。返校后向学校及所在学院提供详细的出国（境）学习报告。</w:t>
      </w:r>
    </w:p>
    <w:p w:rsidR="00F5083C" w:rsidRDefault="00F5083C" w:rsidP="00525EFC">
      <w:pPr>
        <w:pStyle w:val="1"/>
        <w:spacing w:line="360" w:lineRule="auto"/>
        <w:ind w:firstLineChars="0" w:firstLine="0"/>
        <w:rPr>
          <w:sz w:val="24"/>
          <w:szCs w:val="24"/>
        </w:rPr>
      </w:pPr>
    </w:p>
    <w:p w:rsidR="00F5083C" w:rsidRDefault="00F5083C" w:rsidP="004A1795">
      <w:pPr>
        <w:pStyle w:val="1"/>
        <w:spacing w:line="360" w:lineRule="auto"/>
        <w:ind w:leftChars="200"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smartTag w:uri="urn:schemas-microsoft-com:office:smarttags" w:element="chsdate">
        <w:smartTagPr>
          <w:attr w:name="Year" w:val="2016"/>
          <w:attr w:name="Month" w:val="7"/>
          <w:attr w:name="Day" w:val="20"/>
          <w:attr w:name="IsLunarDate" w:val="False"/>
          <w:attr w:name="IsROCDate" w:val="False"/>
        </w:smartTagPr>
        <w:r>
          <w:rPr>
            <w:rFonts w:hint="eastAsia"/>
            <w:sz w:val="24"/>
            <w:szCs w:val="24"/>
          </w:rPr>
          <w:t>方便</w:t>
        </w:r>
      </w:smartTag>
      <w:r>
        <w:rPr>
          <w:rFonts w:hint="eastAsia"/>
          <w:sz w:val="24"/>
          <w:szCs w:val="24"/>
        </w:rPr>
        <w:t>老师们和同学们的沟通和交流，请各位老师加入赴马</w:t>
      </w:r>
      <w:r>
        <w:rPr>
          <w:sz w:val="24"/>
          <w:szCs w:val="24"/>
        </w:rPr>
        <w:t>QQ</w:t>
      </w:r>
      <w:r>
        <w:rPr>
          <w:rFonts w:hint="eastAsia"/>
          <w:sz w:val="24"/>
          <w:szCs w:val="24"/>
        </w:rPr>
        <w:t>群：</w:t>
      </w:r>
      <w:r>
        <w:rPr>
          <w:sz w:val="24"/>
          <w:szCs w:val="24"/>
        </w:rPr>
        <w:t>565175919</w:t>
      </w:r>
      <w:r>
        <w:rPr>
          <w:rFonts w:hint="eastAsia"/>
          <w:sz w:val="24"/>
          <w:szCs w:val="24"/>
        </w:rPr>
        <w:t>。</w:t>
      </w:r>
    </w:p>
    <w:p w:rsidR="00F5083C" w:rsidRDefault="00F5083C" w:rsidP="00525EFC">
      <w:pPr>
        <w:pStyle w:val="1"/>
        <w:spacing w:line="360" w:lineRule="auto"/>
        <w:ind w:left="420" w:firstLineChars="0" w:firstLine="0"/>
        <w:rPr>
          <w:sz w:val="24"/>
          <w:szCs w:val="24"/>
        </w:rPr>
      </w:pPr>
    </w:p>
    <w:p w:rsidR="00F5083C" w:rsidRDefault="00F5083C" w:rsidP="006166AE">
      <w:pPr>
        <w:pStyle w:val="1"/>
        <w:spacing w:line="360" w:lineRule="auto"/>
        <w:ind w:left="420" w:right="480" w:firstLineChars="0"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对外联络处</w:t>
      </w:r>
    </w:p>
    <w:p w:rsidR="00F5083C" w:rsidRDefault="00F5083C" w:rsidP="00E61BB9">
      <w:pPr>
        <w:pStyle w:val="1"/>
        <w:spacing w:line="360" w:lineRule="auto"/>
        <w:ind w:left="420" w:firstLineChars="0" w:firstLine="0"/>
        <w:jc w:val="right"/>
        <w:rPr>
          <w:sz w:val="24"/>
          <w:szCs w:val="24"/>
        </w:rPr>
      </w:pPr>
      <w:smartTag w:uri="urn:schemas-microsoft-com:office:smarttags" w:element="chsdate">
        <w:smartTagPr>
          <w:attr w:name="Year" w:val="2016"/>
          <w:attr w:name="Month" w:val="7"/>
          <w:attr w:name="Day" w:val="20"/>
          <w:attr w:name="IsLunarDate" w:val="False"/>
          <w:attr w:name="IsROCDate" w:val="False"/>
        </w:smartTagPr>
        <w:r>
          <w:rPr>
            <w:sz w:val="24"/>
            <w:szCs w:val="24"/>
          </w:rPr>
          <w:t>2016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7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20</w:t>
        </w:r>
        <w:r>
          <w:rPr>
            <w:rFonts w:hint="eastAsia"/>
            <w:sz w:val="24"/>
            <w:szCs w:val="24"/>
          </w:rPr>
          <w:t>日</w:t>
        </w:r>
      </w:smartTag>
    </w:p>
    <w:sectPr w:rsidR="00F5083C" w:rsidSect="009068D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03C" w:rsidRDefault="00A1303C" w:rsidP="000B2F08">
      <w:r>
        <w:separator/>
      </w:r>
    </w:p>
  </w:endnote>
  <w:endnote w:type="continuationSeparator" w:id="0">
    <w:p w:rsidR="00A1303C" w:rsidRDefault="00A1303C" w:rsidP="000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03C" w:rsidRDefault="00A1303C" w:rsidP="000B2F08">
      <w:r>
        <w:separator/>
      </w:r>
    </w:p>
  </w:footnote>
  <w:footnote w:type="continuationSeparator" w:id="0">
    <w:p w:rsidR="00A1303C" w:rsidRDefault="00A1303C" w:rsidP="000B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01A31"/>
    <w:multiLevelType w:val="hybridMultilevel"/>
    <w:tmpl w:val="B7A4A880"/>
    <w:lvl w:ilvl="0" w:tplc="8FEA9FA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1645492">
      <w:start w:val="2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3C43FDF"/>
    <w:multiLevelType w:val="multilevel"/>
    <w:tmpl w:val="23C43FDF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8B30D17"/>
    <w:multiLevelType w:val="hybridMultilevel"/>
    <w:tmpl w:val="3F481C36"/>
    <w:lvl w:ilvl="0" w:tplc="9426DD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67E6FBA"/>
    <w:multiLevelType w:val="hybridMultilevel"/>
    <w:tmpl w:val="CE7ABD46"/>
    <w:lvl w:ilvl="0" w:tplc="CA3277D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CD94441"/>
    <w:multiLevelType w:val="hybridMultilevel"/>
    <w:tmpl w:val="D2187A56"/>
    <w:lvl w:ilvl="0" w:tplc="19FC32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2B21B1"/>
    <w:multiLevelType w:val="hybridMultilevel"/>
    <w:tmpl w:val="9EC80858"/>
    <w:lvl w:ilvl="0" w:tplc="EB221C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1E42613"/>
    <w:multiLevelType w:val="multilevel"/>
    <w:tmpl w:val="61E42613"/>
    <w:lvl w:ilvl="0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7">
    <w:nsid w:val="62FD4ABE"/>
    <w:multiLevelType w:val="hybridMultilevel"/>
    <w:tmpl w:val="84285FD2"/>
    <w:lvl w:ilvl="0" w:tplc="876813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2C661CB"/>
    <w:multiLevelType w:val="hybridMultilevel"/>
    <w:tmpl w:val="65DAD05E"/>
    <w:lvl w:ilvl="0" w:tplc="D96E0F5A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CC31BA0"/>
    <w:multiLevelType w:val="multilevel"/>
    <w:tmpl w:val="7CC31BA0"/>
    <w:lvl w:ilvl="0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D1A"/>
    <w:rsid w:val="000012B4"/>
    <w:rsid w:val="00090A4C"/>
    <w:rsid w:val="000B2F08"/>
    <w:rsid w:val="000D5C9A"/>
    <w:rsid w:val="001034CD"/>
    <w:rsid w:val="00107A17"/>
    <w:rsid w:val="001256FA"/>
    <w:rsid w:val="0018725E"/>
    <w:rsid w:val="001A2CD1"/>
    <w:rsid w:val="001D61C4"/>
    <w:rsid w:val="00255703"/>
    <w:rsid w:val="003E2CD9"/>
    <w:rsid w:val="003F1E97"/>
    <w:rsid w:val="00437E50"/>
    <w:rsid w:val="004606F8"/>
    <w:rsid w:val="00491531"/>
    <w:rsid w:val="004A1795"/>
    <w:rsid w:val="00525EFC"/>
    <w:rsid w:val="005D5F2F"/>
    <w:rsid w:val="005D63D8"/>
    <w:rsid w:val="005E5FCA"/>
    <w:rsid w:val="00615601"/>
    <w:rsid w:val="006166AE"/>
    <w:rsid w:val="00670F55"/>
    <w:rsid w:val="00674698"/>
    <w:rsid w:val="006C711F"/>
    <w:rsid w:val="006F4273"/>
    <w:rsid w:val="007703B2"/>
    <w:rsid w:val="007B0646"/>
    <w:rsid w:val="007B32D6"/>
    <w:rsid w:val="007E0014"/>
    <w:rsid w:val="00883968"/>
    <w:rsid w:val="008B386F"/>
    <w:rsid w:val="008D757E"/>
    <w:rsid w:val="008D7AF2"/>
    <w:rsid w:val="008E191D"/>
    <w:rsid w:val="008E4657"/>
    <w:rsid w:val="009068DB"/>
    <w:rsid w:val="00952D48"/>
    <w:rsid w:val="00954F2B"/>
    <w:rsid w:val="0096096A"/>
    <w:rsid w:val="009A4CA0"/>
    <w:rsid w:val="009D171E"/>
    <w:rsid w:val="009E420A"/>
    <w:rsid w:val="00A11C02"/>
    <w:rsid w:val="00A11CCB"/>
    <w:rsid w:val="00A1303C"/>
    <w:rsid w:val="00A50B3C"/>
    <w:rsid w:val="00A62313"/>
    <w:rsid w:val="00A67E30"/>
    <w:rsid w:val="00A76A2E"/>
    <w:rsid w:val="00AA3D1A"/>
    <w:rsid w:val="00B214F9"/>
    <w:rsid w:val="00B51E04"/>
    <w:rsid w:val="00BD410A"/>
    <w:rsid w:val="00C108F4"/>
    <w:rsid w:val="00C30980"/>
    <w:rsid w:val="00C43B02"/>
    <w:rsid w:val="00C9530F"/>
    <w:rsid w:val="00C97D07"/>
    <w:rsid w:val="00DF104F"/>
    <w:rsid w:val="00E61BB9"/>
    <w:rsid w:val="00F06D62"/>
    <w:rsid w:val="00F35BAF"/>
    <w:rsid w:val="00F5083C"/>
    <w:rsid w:val="00F7428C"/>
    <w:rsid w:val="00FB4DD6"/>
    <w:rsid w:val="00FE3380"/>
    <w:rsid w:val="03C61231"/>
    <w:rsid w:val="25AB67E1"/>
    <w:rsid w:val="31573392"/>
    <w:rsid w:val="31B3509B"/>
    <w:rsid w:val="3E32595A"/>
    <w:rsid w:val="43D8087B"/>
    <w:rsid w:val="440F0321"/>
    <w:rsid w:val="4CE53031"/>
    <w:rsid w:val="5EB2368A"/>
    <w:rsid w:val="60865280"/>
    <w:rsid w:val="6E681EFE"/>
    <w:rsid w:val="7C9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ED39B6E6-897D-4F87-80C9-B468C36D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0012B4"/>
    <w:pPr>
      <w:ind w:firstLineChars="200" w:firstLine="420"/>
    </w:pPr>
  </w:style>
  <w:style w:type="paragraph" w:styleId="a3">
    <w:name w:val="header"/>
    <w:basedOn w:val="a"/>
    <w:link w:val="Char"/>
    <w:uiPriority w:val="99"/>
    <w:rsid w:val="000B2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B2F08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B2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B2F08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locked/>
    <w:rsid w:val="009068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285</Words>
  <Characters>1630</Characters>
  <Application>Microsoft Office Word</Application>
  <DocSecurity>0</DocSecurity>
  <Lines>13</Lines>
  <Paragraphs>3</Paragraphs>
  <ScaleCrop>false</ScaleCrop>
  <Company>deepin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</dc:creator>
  <cp:keywords/>
  <dc:description/>
  <cp:lastModifiedBy>Rachel Liu</cp:lastModifiedBy>
  <cp:revision>23</cp:revision>
  <dcterms:created xsi:type="dcterms:W3CDTF">2016-07-20T07:56:00Z</dcterms:created>
  <dcterms:modified xsi:type="dcterms:W3CDTF">2016-07-23T02:40:00Z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